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836B" w14:textId="77777777" w:rsidR="00344EAD" w:rsidRPr="00987198" w:rsidRDefault="00344EAD" w:rsidP="00344EAD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Till</w:t>
      </w:r>
    </w:p>
    <w:p w14:paraId="5CDB7CB5" w14:textId="1525D33D" w:rsidR="00344EAD" w:rsidRPr="00987198" w:rsidRDefault="00344EAD" w:rsidP="00344EAD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 xml:space="preserve">Eskilstorps </w:t>
      </w:r>
      <w:r w:rsidR="00D743B3" w:rsidRPr="00987198">
        <w:rPr>
          <w:sz w:val="24"/>
          <w:szCs w:val="24"/>
        </w:rPr>
        <w:t>Bil AB</w:t>
      </w:r>
    </w:p>
    <w:p w14:paraId="6B4C079D" w14:textId="77777777" w:rsidR="00344EAD" w:rsidRPr="00987198" w:rsidRDefault="00344EAD" w:rsidP="00344EAD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Ekvägen 3</w:t>
      </w:r>
    </w:p>
    <w:p w14:paraId="5ECD0666" w14:textId="77777777" w:rsidR="00344EAD" w:rsidRPr="00987198" w:rsidRDefault="00344EAD" w:rsidP="00344EAD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987 65 Eskilstorp</w:t>
      </w:r>
    </w:p>
    <w:p w14:paraId="7A7B5456" w14:textId="77777777" w:rsidR="00344EAD" w:rsidRPr="00987198" w:rsidRDefault="00344EAD" w:rsidP="00344EAD">
      <w:pPr>
        <w:ind w:left="1304"/>
        <w:rPr>
          <w:b/>
          <w:sz w:val="24"/>
          <w:szCs w:val="24"/>
        </w:rPr>
      </w:pPr>
    </w:p>
    <w:p w14:paraId="685F6CEA" w14:textId="77777777" w:rsidR="00344EAD" w:rsidRPr="00987198" w:rsidRDefault="00344EAD" w:rsidP="00344EAD">
      <w:pPr>
        <w:ind w:left="1304"/>
        <w:rPr>
          <w:b/>
          <w:sz w:val="24"/>
          <w:szCs w:val="24"/>
        </w:rPr>
      </w:pPr>
    </w:p>
    <w:p w14:paraId="2FE228A5" w14:textId="77777777" w:rsidR="00344EAD" w:rsidRPr="00987198" w:rsidRDefault="00344EAD" w:rsidP="00344EAD">
      <w:pPr>
        <w:ind w:left="1304"/>
        <w:rPr>
          <w:b/>
          <w:sz w:val="24"/>
          <w:szCs w:val="24"/>
        </w:rPr>
      </w:pPr>
    </w:p>
    <w:p w14:paraId="123E2167" w14:textId="77777777" w:rsidR="00344EAD" w:rsidRPr="00987198" w:rsidRDefault="00344EAD" w:rsidP="00344EAD">
      <w:pPr>
        <w:ind w:left="1304"/>
        <w:rPr>
          <w:b/>
          <w:sz w:val="24"/>
          <w:szCs w:val="24"/>
        </w:rPr>
      </w:pPr>
    </w:p>
    <w:p w14:paraId="74942FA0" w14:textId="0B2D75A3" w:rsidR="00344EAD" w:rsidRPr="00987198" w:rsidRDefault="00705F23" w:rsidP="00344EAD">
      <w:pPr>
        <w:ind w:left="1304"/>
        <w:rPr>
          <w:b/>
          <w:sz w:val="24"/>
          <w:szCs w:val="24"/>
        </w:rPr>
      </w:pPr>
      <w:r w:rsidRPr="00987198">
        <w:rPr>
          <w:b/>
          <w:sz w:val="24"/>
          <w:szCs w:val="24"/>
        </w:rPr>
        <w:t>Reklamation av</w:t>
      </w:r>
      <w:r w:rsidR="00D743B3" w:rsidRPr="00987198">
        <w:rPr>
          <w:b/>
          <w:sz w:val="24"/>
          <w:szCs w:val="24"/>
        </w:rPr>
        <w:t xml:space="preserve"> bil</w:t>
      </w:r>
      <w:r w:rsidR="00344EAD" w:rsidRPr="00987198">
        <w:rPr>
          <w:b/>
          <w:sz w:val="24"/>
          <w:szCs w:val="24"/>
        </w:rPr>
        <w:t xml:space="preserve"> </w:t>
      </w:r>
    </w:p>
    <w:p w14:paraId="73F40AB4" w14:textId="0F9EDCF8" w:rsidR="00754EEF" w:rsidRPr="00987198" w:rsidRDefault="00344EAD" w:rsidP="00344EAD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Jag har köpt e</w:t>
      </w:r>
      <w:r w:rsidR="00D743B3" w:rsidRPr="00987198">
        <w:rPr>
          <w:sz w:val="24"/>
          <w:szCs w:val="24"/>
        </w:rPr>
        <w:t xml:space="preserve">n bil </w:t>
      </w:r>
      <w:r w:rsidR="00531318" w:rsidRPr="00987198">
        <w:rPr>
          <w:sz w:val="24"/>
          <w:szCs w:val="24"/>
        </w:rPr>
        <w:t xml:space="preserve">från er </w:t>
      </w:r>
      <w:r w:rsidR="00916502" w:rsidRPr="00987198">
        <w:rPr>
          <w:sz w:val="24"/>
          <w:szCs w:val="24"/>
        </w:rPr>
        <w:t xml:space="preserve">med registreringsnummer </w:t>
      </w:r>
      <w:r w:rsidR="00736852" w:rsidRPr="00987198">
        <w:rPr>
          <w:sz w:val="24"/>
          <w:szCs w:val="24"/>
        </w:rPr>
        <w:t>AQA123</w:t>
      </w:r>
      <w:r w:rsidRPr="00987198">
        <w:rPr>
          <w:sz w:val="24"/>
          <w:szCs w:val="24"/>
        </w:rPr>
        <w:t xml:space="preserve">. </w:t>
      </w:r>
      <w:hyperlink r:id="rId4" w:history="1">
        <w:r w:rsidR="00C60CEC" w:rsidRPr="00987198">
          <w:rPr>
            <w:rStyle w:val="Hyperlnk"/>
            <w:sz w:val="24"/>
            <w:szCs w:val="24"/>
          </w:rPr>
          <w:t>Tyska ADAC</w:t>
        </w:r>
      </w:hyperlink>
      <w:r w:rsidR="00C60CEC" w:rsidRPr="00987198">
        <w:rPr>
          <w:sz w:val="24"/>
          <w:szCs w:val="24"/>
        </w:rPr>
        <w:t xml:space="preserve"> har testat </w:t>
      </w:r>
      <w:r w:rsidR="004C2E0A" w:rsidRPr="00987198">
        <w:rPr>
          <w:sz w:val="24"/>
          <w:szCs w:val="24"/>
        </w:rPr>
        <w:t>bil</w:t>
      </w:r>
      <w:r w:rsidR="00184B4D" w:rsidRPr="00987198">
        <w:rPr>
          <w:sz w:val="24"/>
          <w:szCs w:val="24"/>
        </w:rPr>
        <w:t>modell</w:t>
      </w:r>
      <w:r w:rsidR="004C2E0A" w:rsidRPr="00987198">
        <w:rPr>
          <w:sz w:val="24"/>
          <w:szCs w:val="24"/>
        </w:rPr>
        <w:t xml:space="preserve">en och </w:t>
      </w:r>
      <w:r w:rsidR="00184B4D" w:rsidRPr="00987198">
        <w:rPr>
          <w:sz w:val="24"/>
          <w:szCs w:val="24"/>
        </w:rPr>
        <w:t xml:space="preserve">den är enkel att såväl stjäla som </w:t>
      </w:r>
      <w:r w:rsidR="00171AC0" w:rsidRPr="00987198">
        <w:rPr>
          <w:sz w:val="24"/>
          <w:szCs w:val="24"/>
        </w:rPr>
        <w:t xml:space="preserve">öppna dörrarna </w:t>
      </w:r>
      <w:r w:rsidR="00EF6B70" w:rsidRPr="00987198">
        <w:rPr>
          <w:sz w:val="24"/>
          <w:szCs w:val="24"/>
        </w:rPr>
        <w:t xml:space="preserve">på </w:t>
      </w:r>
      <w:r w:rsidR="00781ED1" w:rsidRPr="00987198">
        <w:rPr>
          <w:sz w:val="24"/>
          <w:szCs w:val="24"/>
        </w:rPr>
        <w:t xml:space="preserve">genom en så kallad reläattack. </w:t>
      </w:r>
    </w:p>
    <w:p w14:paraId="0E61D4AF" w14:textId="77777777" w:rsidR="00D23D2A" w:rsidRPr="00987198" w:rsidRDefault="00D23D2A" w:rsidP="00344EAD">
      <w:pPr>
        <w:ind w:left="1304"/>
        <w:rPr>
          <w:sz w:val="24"/>
          <w:szCs w:val="24"/>
        </w:rPr>
      </w:pPr>
    </w:p>
    <w:p w14:paraId="46CFA266" w14:textId="4C5CB55A" w:rsidR="00D23D2A" w:rsidRPr="00987198" w:rsidRDefault="00D23D2A" w:rsidP="00344EAD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 xml:space="preserve">När </w:t>
      </w:r>
      <w:r w:rsidR="000039C1" w:rsidRPr="00987198">
        <w:rPr>
          <w:sz w:val="24"/>
          <w:szCs w:val="24"/>
        </w:rPr>
        <w:t>man</w:t>
      </w:r>
      <w:r w:rsidRPr="00987198">
        <w:rPr>
          <w:sz w:val="24"/>
          <w:szCs w:val="24"/>
        </w:rPr>
        <w:t xml:space="preserve"> köper en bil ska den stämma överens med vad som följer av avtalet och ha de egenskaper som </w:t>
      </w:r>
      <w:r w:rsidR="000039C1" w:rsidRPr="00987198">
        <w:rPr>
          <w:sz w:val="24"/>
          <w:szCs w:val="24"/>
        </w:rPr>
        <w:t>man som köpare</w:t>
      </w:r>
      <w:r w:rsidRPr="00987198">
        <w:rPr>
          <w:sz w:val="24"/>
          <w:szCs w:val="24"/>
        </w:rPr>
        <w:t xml:space="preserve"> med fog kan utgå från. </w:t>
      </w:r>
      <w:r w:rsidR="00BC3591" w:rsidRPr="00987198">
        <w:rPr>
          <w:sz w:val="24"/>
          <w:szCs w:val="24"/>
        </w:rPr>
        <w:t>E</w:t>
      </w:r>
      <w:r w:rsidRPr="00987198">
        <w:rPr>
          <w:sz w:val="24"/>
          <w:szCs w:val="24"/>
        </w:rPr>
        <w:t xml:space="preserve">nligt konsumentköplagen </w:t>
      </w:r>
      <w:r w:rsidR="00BC3591" w:rsidRPr="00987198">
        <w:rPr>
          <w:sz w:val="24"/>
          <w:szCs w:val="24"/>
        </w:rPr>
        <w:t xml:space="preserve">ska </w:t>
      </w:r>
      <w:r w:rsidR="007B41D2" w:rsidRPr="00987198">
        <w:rPr>
          <w:sz w:val="24"/>
          <w:szCs w:val="24"/>
        </w:rPr>
        <w:t xml:space="preserve">man </w:t>
      </w:r>
      <w:r w:rsidR="00EB530F" w:rsidRPr="00987198">
        <w:rPr>
          <w:sz w:val="24"/>
          <w:szCs w:val="24"/>
        </w:rPr>
        <w:t>som</w:t>
      </w:r>
      <w:r w:rsidRPr="00987198">
        <w:rPr>
          <w:sz w:val="24"/>
          <w:szCs w:val="24"/>
        </w:rPr>
        <w:t xml:space="preserve"> konsument </w:t>
      </w:r>
      <w:r w:rsidR="006220CB" w:rsidRPr="00987198">
        <w:rPr>
          <w:sz w:val="24"/>
          <w:szCs w:val="24"/>
        </w:rPr>
        <w:t xml:space="preserve">upplysas </w:t>
      </w:r>
      <w:r w:rsidRPr="00987198">
        <w:rPr>
          <w:sz w:val="24"/>
          <w:szCs w:val="24"/>
        </w:rPr>
        <w:t>om särskilda risker med bil</w:t>
      </w:r>
      <w:r w:rsidR="006B0964" w:rsidRPr="00987198">
        <w:rPr>
          <w:sz w:val="24"/>
          <w:szCs w:val="24"/>
        </w:rPr>
        <w:t>en</w:t>
      </w:r>
      <w:r w:rsidRPr="00987198">
        <w:rPr>
          <w:sz w:val="24"/>
          <w:szCs w:val="24"/>
        </w:rPr>
        <w:t xml:space="preserve">, till exempel stöldrisk. </w:t>
      </w:r>
      <w:r w:rsidR="006B0964" w:rsidRPr="00987198">
        <w:rPr>
          <w:sz w:val="24"/>
          <w:szCs w:val="24"/>
        </w:rPr>
        <w:t>Det har ni emellertid inte gjort.</w:t>
      </w:r>
      <w:r w:rsidR="000152DC" w:rsidRPr="00987198">
        <w:rPr>
          <w:sz w:val="24"/>
          <w:szCs w:val="24"/>
        </w:rPr>
        <w:t xml:space="preserve"> Jag har inte heller </w:t>
      </w:r>
      <w:r w:rsidR="00D16201" w:rsidRPr="00987198">
        <w:rPr>
          <w:sz w:val="24"/>
          <w:szCs w:val="24"/>
        </w:rPr>
        <w:t xml:space="preserve">vid köpet </w:t>
      </w:r>
      <w:r w:rsidR="000152DC" w:rsidRPr="00987198">
        <w:rPr>
          <w:sz w:val="24"/>
          <w:szCs w:val="24"/>
        </w:rPr>
        <w:t xml:space="preserve">i särskilt upprättad </w:t>
      </w:r>
      <w:r w:rsidR="00BC2C4E" w:rsidRPr="00987198">
        <w:rPr>
          <w:sz w:val="24"/>
          <w:szCs w:val="24"/>
        </w:rPr>
        <w:t xml:space="preserve">handling </w:t>
      </w:r>
      <w:r w:rsidR="00467895" w:rsidRPr="00987198">
        <w:rPr>
          <w:sz w:val="24"/>
          <w:szCs w:val="24"/>
        </w:rPr>
        <w:t>go</w:t>
      </w:r>
      <w:r w:rsidR="00D75E87" w:rsidRPr="00987198">
        <w:rPr>
          <w:sz w:val="24"/>
          <w:szCs w:val="24"/>
        </w:rPr>
        <w:t>dtagit</w:t>
      </w:r>
      <w:r w:rsidR="00BC2C4E" w:rsidRPr="00987198">
        <w:rPr>
          <w:sz w:val="24"/>
          <w:szCs w:val="24"/>
        </w:rPr>
        <w:t xml:space="preserve"> att bilen är lättstulen.</w:t>
      </w:r>
      <w:r w:rsidRPr="00987198">
        <w:rPr>
          <w:sz w:val="24"/>
          <w:szCs w:val="24"/>
        </w:rPr>
        <w:t xml:space="preserve"> </w:t>
      </w:r>
      <w:r w:rsidR="00244DA5" w:rsidRPr="00987198">
        <w:rPr>
          <w:sz w:val="24"/>
          <w:szCs w:val="24"/>
        </w:rPr>
        <w:t>Låset är därför felaktigt enligt konsumentköplagen</w:t>
      </w:r>
      <w:r w:rsidR="006220CB" w:rsidRPr="00987198">
        <w:rPr>
          <w:sz w:val="24"/>
          <w:szCs w:val="24"/>
        </w:rPr>
        <w:t xml:space="preserve"> och felansvaret faller på er</w:t>
      </w:r>
      <w:r w:rsidR="0096631B" w:rsidRPr="00987198">
        <w:rPr>
          <w:sz w:val="24"/>
          <w:szCs w:val="24"/>
        </w:rPr>
        <w:t xml:space="preserve"> enligt </w:t>
      </w:r>
      <w:r w:rsidR="002E18AB" w:rsidRPr="00987198">
        <w:rPr>
          <w:sz w:val="24"/>
          <w:szCs w:val="24"/>
        </w:rPr>
        <w:t>utlåtandet ”Fel och marknadsföringsansvar för bilar med så kallade</w:t>
      </w:r>
      <w:r w:rsidR="00272414" w:rsidRPr="00987198">
        <w:rPr>
          <w:sz w:val="24"/>
          <w:szCs w:val="24"/>
        </w:rPr>
        <w:t xml:space="preserve"> keyless entry som har enkelt uppsnappade signaturer” av professor</w:t>
      </w:r>
      <w:r w:rsidR="002D2BB9" w:rsidRPr="00987198">
        <w:rPr>
          <w:sz w:val="24"/>
          <w:szCs w:val="24"/>
        </w:rPr>
        <w:t xml:space="preserve">n i </w:t>
      </w:r>
      <w:r w:rsidR="00D35C29" w:rsidRPr="00987198">
        <w:rPr>
          <w:sz w:val="24"/>
          <w:szCs w:val="24"/>
        </w:rPr>
        <w:t>civilrätt</w:t>
      </w:r>
      <w:r w:rsidR="002D2BB9" w:rsidRPr="00987198">
        <w:rPr>
          <w:sz w:val="24"/>
          <w:szCs w:val="24"/>
        </w:rPr>
        <w:t xml:space="preserve"> Jori M</w:t>
      </w:r>
      <w:r w:rsidR="00D35C29" w:rsidRPr="00987198">
        <w:rPr>
          <w:sz w:val="24"/>
          <w:szCs w:val="24"/>
        </w:rPr>
        <w:t>u</w:t>
      </w:r>
      <w:r w:rsidR="002D2BB9" w:rsidRPr="00987198">
        <w:rPr>
          <w:sz w:val="24"/>
          <w:szCs w:val="24"/>
        </w:rPr>
        <w:t>nukk</w:t>
      </w:r>
      <w:r w:rsidR="00085833" w:rsidRPr="00987198">
        <w:rPr>
          <w:sz w:val="24"/>
          <w:szCs w:val="24"/>
        </w:rPr>
        <w:t xml:space="preserve">a, se </w:t>
      </w:r>
      <w:hyperlink r:id="rId5" w:history="1">
        <w:r w:rsidR="00085833" w:rsidRPr="00987198">
          <w:rPr>
            <w:rStyle w:val="Hyperlnk"/>
            <w:sz w:val="24"/>
            <w:szCs w:val="24"/>
          </w:rPr>
          <w:t>bilaga</w:t>
        </w:r>
      </w:hyperlink>
      <w:r w:rsidR="002D2BB9" w:rsidRPr="00987198">
        <w:rPr>
          <w:sz w:val="24"/>
          <w:szCs w:val="24"/>
        </w:rPr>
        <w:t xml:space="preserve">. </w:t>
      </w:r>
      <w:r w:rsidR="00244DA5" w:rsidRPr="00987198">
        <w:rPr>
          <w:sz w:val="24"/>
          <w:szCs w:val="24"/>
        </w:rPr>
        <w:t xml:space="preserve"> </w:t>
      </w:r>
    </w:p>
    <w:p w14:paraId="3D2B0717" w14:textId="77777777" w:rsidR="00754EEF" w:rsidRPr="00987198" w:rsidRDefault="00754EEF" w:rsidP="00344EAD">
      <w:pPr>
        <w:ind w:left="1304"/>
        <w:rPr>
          <w:sz w:val="24"/>
          <w:szCs w:val="24"/>
        </w:rPr>
      </w:pPr>
    </w:p>
    <w:p w14:paraId="36BBD420" w14:textId="57140CB5" w:rsidR="00ED6845" w:rsidRPr="00987198" w:rsidRDefault="00ED6845" w:rsidP="00ED6845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 xml:space="preserve">Med anledning av </w:t>
      </w:r>
      <w:r w:rsidR="0093438E" w:rsidRPr="00987198">
        <w:rPr>
          <w:sz w:val="24"/>
          <w:szCs w:val="24"/>
        </w:rPr>
        <w:t xml:space="preserve">det bristfälliga låset, begär jag prisavdrag med </w:t>
      </w:r>
      <w:r w:rsidR="006819C0" w:rsidRPr="00987198">
        <w:rPr>
          <w:sz w:val="24"/>
          <w:szCs w:val="24"/>
        </w:rPr>
        <w:t xml:space="preserve">          kr</w:t>
      </w:r>
      <w:r w:rsidR="00017086" w:rsidRPr="00987198">
        <w:rPr>
          <w:sz w:val="24"/>
          <w:szCs w:val="24"/>
        </w:rPr>
        <w:t xml:space="preserve"> </w:t>
      </w:r>
      <w:r w:rsidR="00C81A26" w:rsidRPr="00987198">
        <w:rPr>
          <w:sz w:val="24"/>
          <w:szCs w:val="24"/>
        </w:rPr>
        <w:t>på</w:t>
      </w:r>
      <w:r w:rsidR="00017086" w:rsidRPr="00987198">
        <w:rPr>
          <w:sz w:val="24"/>
          <w:szCs w:val="24"/>
        </w:rPr>
        <w:t xml:space="preserve"> köpeskillingen för bilen</w:t>
      </w:r>
      <w:r w:rsidR="00BE0D7E" w:rsidRPr="00987198">
        <w:rPr>
          <w:sz w:val="24"/>
          <w:szCs w:val="24"/>
        </w:rPr>
        <w:t>.</w:t>
      </w:r>
      <w:r w:rsidR="00FA3B34" w:rsidRPr="00987198">
        <w:rPr>
          <w:sz w:val="24"/>
          <w:szCs w:val="24"/>
        </w:rPr>
        <w:t xml:space="preserve"> Alternativt att ni åtgärdar </w:t>
      </w:r>
      <w:r w:rsidR="00D75E87" w:rsidRPr="00987198">
        <w:rPr>
          <w:sz w:val="24"/>
          <w:szCs w:val="24"/>
        </w:rPr>
        <w:t xml:space="preserve">låset </w:t>
      </w:r>
      <w:r w:rsidR="00FA3B34" w:rsidRPr="00987198">
        <w:rPr>
          <w:sz w:val="24"/>
          <w:szCs w:val="24"/>
        </w:rPr>
        <w:t>på bilen, så att bilen inte längre är lättstulen.</w:t>
      </w:r>
      <w:r w:rsidR="00444507">
        <w:rPr>
          <w:sz w:val="24"/>
          <w:szCs w:val="24"/>
        </w:rPr>
        <w:t xml:space="preserve"> </w:t>
      </w:r>
      <w:r w:rsidR="00BE0D7E" w:rsidRPr="00987198">
        <w:rPr>
          <w:sz w:val="24"/>
          <w:szCs w:val="24"/>
        </w:rPr>
        <w:t xml:space="preserve"> </w:t>
      </w:r>
      <w:r w:rsidRPr="00987198">
        <w:rPr>
          <w:sz w:val="24"/>
          <w:szCs w:val="24"/>
        </w:rPr>
        <w:t xml:space="preserve"> </w:t>
      </w:r>
      <w:r w:rsidR="00B6759B" w:rsidRPr="00987198">
        <w:rPr>
          <w:sz w:val="24"/>
          <w:szCs w:val="24"/>
        </w:rPr>
        <w:t xml:space="preserve"> </w:t>
      </w:r>
    </w:p>
    <w:p w14:paraId="5EC59023" w14:textId="77777777" w:rsidR="00ED6845" w:rsidRPr="00987198" w:rsidRDefault="00ED6845" w:rsidP="00344EAD">
      <w:pPr>
        <w:ind w:left="1304"/>
        <w:rPr>
          <w:sz w:val="24"/>
          <w:szCs w:val="24"/>
        </w:rPr>
      </w:pPr>
    </w:p>
    <w:p w14:paraId="5C37779D" w14:textId="00466B29" w:rsidR="00754EEF" w:rsidRPr="00987198" w:rsidRDefault="00125AD8" w:rsidP="00344EAD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 xml:space="preserve">Jag hade förväntat mig att bilen </w:t>
      </w:r>
      <w:r w:rsidR="00754EEF" w:rsidRPr="00987198">
        <w:rPr>
          <w:sz w:val="24"/>
          <w:szCs w:val="24"/>
        </w:rPr>
        <w:t xml:space="preserve">skulle </w:t>
      </w:r>
      <w:r w:rsidR="00103303" w:rsidRPr="00987198">
        <w:rPr>
          <w:sz w:val="24"/>
          <w:szCs w:val="24"/>
        </w:rPr>
        <w:t>ha</w:t>
      </w:r>
      <w:r w:rsidR="00754EEF" w:rsidRPr="00987198">
        <w:rPr>
          <w:sz w:val="24"/>
          <w:szCs w:val="24"/>
        </w:rPr>
        <w:t xml:space="preserve"> ett säkert inbrottsskydd.</w:t>
      </w:r>
      <w:r w:rsidR="00103303" w:rsidRPr="00987198">
        <w:rPr>
          <w:sz w:val="24"/>
          <w:szCs w:val="24"/>
        </w:rPr>
        <w:t xml:space="preserve"> Nu måste jag </w:t>
      </w:r>
      <w:r w:rsidR="00AC51B4" w:rsidRPr="00987198">
        <w:rPr>
          <w:sz w:val="24"/>
          <w:szCs w:val="24"/>
        </w:rPr>
        <w:t>se</w:t>
      </w:r>
      <w:r w:rsidR="00103303" w:rsidRPr="00987198">
        <w:rPr>
          <w:sz w:val="24"/>
          <w:szCs w:val="24"/>
        </w:rPr>
        <w:t xml:space="preserve"> till att </w:t>
      </w:r>
      <w:r w:rsidR="00E8459D" w:rsidRPr="00987198">
        <w:rPr>
          <w:sz w:val="24"/>
          <w:szCs w:val="24"/>
        </w:rPr>
        <w:t>förvara nyckeln</w:t>
      </w:r>
      <w:r w:rsidR="00754EEF" w:rsidRPr="00987198">
        <w:rPr>
          <w:sz w:val="24"/>
          <w:szCs w:val="24"/>
        </w:rPr>
        <w:t xml:space="preserve"> </w:t>
      </w:r>
      <w:r w:rsidR="00485795" w:rsidRPr="00987198">
        <w:rPr>
          <w:sz w:val="24"/>
          <w:szCs w:val="24"/>
        </w:rPr>
        <w:t xml:space="preserve">på ett sådant sätt att signalerna inte kan </w:t>
      </w:r>
      <w:r w:rsidR="00AC51B4" w:rsidRPr="00987198">
        <w:rPr>
          <w:sz w:val="24"/>
          <w:szCs w:val="24"/>
        </w:rPr>
        <w:t>fångas upp av en biltjuv.</w:t>
      </w:r>
      <w:r w:rsidR="006B37B0" w:rsidRPr="00987198">
        <w:rPr>
          <w:sz w:val="24"/>
          <w:szCs w:val="24"/>
        </w:rPr>
        <w:t xml:space="preserve"> Det är minst sagt besvärligt och lätt hänt att glömma</w:t>
      </w:r>
      <w:r w:rsidR="006541C0" w:rsidRPr="00987198">
        <w:rPr>
          <w:sz w:val="24"/>
          <w:szCs w:val="24"/>
        </w:rPr>
        <w:t>.</w:t>
      </w:r>
      <w:r w:rsidR="00FE2488" w:rsidRPr="00987198">
        <w:rPr>
          <w:sz w:val="24"/>
          <w:szCs w:val="24"/>
        </w:rPr>
        <w:t xml:space="preserve"> </w:t>
      </w:r>
      <w:r w:rsidR="00E35366" w:rsidRPr="00987198">
        <w:rPr>
          <w:sz w:val="24"/>
          <w:szCs w:val="24"/>
        </w:rPr>
        <w:t xml:space="preserve">Jag tycker inte heller att </w:t>
      </w:r>
      <w:r w:rsidR="00987198" w:rsidRPr="00987198">
        <w:rPr>
          <w:sz w:val="24"/>
          <w:szCs w:val="24"/>
        </w:rPr>
        <w:t xml:space="preserve">det känns </w:t>
      </w:r>
      <w:r w:rsidR="00FE2488" w:rsidRPr="00987198">
        <w:rPr>
          <w:sz w:val="24"/>
          <w:szCs w:val="24"/>
        </w:rPr>
        <w:t xml:space="preserve">tryggt. </w:t>
      </w:r>
    </w:p>
    <w:p w14:paraId="56F4A743" w14:textId="77777777" w:rsidR="00754EEF" w:rsidRPr="00987198" w:rsidRDefault="00754EEF" w:rsidP="00344EAD">
      <w:pPr>
        <w:ind w:left="1304"/>
        <w:rPr>
          <w:sz w:val="24"/>
          <w:szCs w:val="24"/>
        </w:rPr>
      </w:pPr>
    </w:p>
    <w:p w14:paraId="11AAE5CD" w14:textId="4BA9072F" w:rsidR="00344EAD" w:rsidRPr="00987198" w:rsidRDefault="00805A2C" w:rsidP="00805A2C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 xml:space="preserve">Jag vill ha svar på min </w:t>
      </w:r>
      <w:r w:rsidR="00344EAD" w:rsidRPr="00987198">
        <w:rPr>
          <w:sz w:val="24"/>
          <w:szCs w:val="24"/>
        </w:rPr>
        <w:t>reklamation</w:t>
      </w:r>
      <w:r w:rsidRPr="00987198">
        <w:rPr>
          <w:sz w:val="24"/>
          <w:szCs w:val="24"/>
        </w:rPr>
        <w:t xml:space="preserve"> </w:t>
      </w:r>
      <w:r w:rsidR="00566E2F">
        <w:rPr>
          <w:sz w:val="24"/>
          <w:szCs w:val="24"/>
        </w:rPr>
        <w:t>inom 10 dagar</w:t>
      </w:r>
      <w:r w:rsidR="00344EAD" w:rsidRPr="00987198">
        <w:rPr>
          <w:sz w:val="24"/>
          <w:szCs w:val="24"/>
        </w:rPr>
        <w:t>.</w:t>
      </w:r>
      <w:r w:rsidRPr="00987198">
        <w:rPr>
          <w:sz w:val="24"/>
          <w:szCs w:val="24"/>
        </w:rPr>
        <w:t xml:space="preserve"> </w:t>
      </w:r>
      <w:r w:rsidR="00FF25FD" w:rsidRPr="00987198">
        <w:rPr>
          <w:sz w:val="24"/>
          <w:szCs w:val="24"/>
        </w:rPr>
        <w:t xml:space="preserve">Om ni inte svarar </w:t>
      </w:r>
      <w:r w:rsidR="001776F9" w:rsidRPr="00987198">
        <w:rPr>
          <w:sz w:val="24"/>
          <w:szCs w:val="24"/>
        </w:rPr>
        <w:t>på reklamationen</w:t>
      </w:r>
      <w:r w:rsidRPr="00987198">
        <w:rPr>
          <w:sz w:val="24"/>
          <w:szCs w:val="24"/>
        </w:rPr>
        <w:t>, kommer jag att låta Allmänna Reklamationsnämnden pröva saken.</w:t>
      </w:r>
    </w:p>
    <w:p w14:paraId="643EA7A9" w14:textId="77777777" w:rsidR="00344EAD" w:rsidRPr="00987198" w:rsidRDefault="00344EAD" w:rsidP="009B35CA">
      <w:pPr>
        <w:ind w:left="1304"/>
        <w:rPr>
          <w:sz w:val="24"/>
          <w:szCs w:val="24"/>
        </w:rPr>
      </w:pPr>
    </w:p>
    <w:p w14:paraId="52B2F574" w14:textId="23DCFFF0" w:rsidR="00344EAD" w:rsidRPr="00987198" w:rsidRDefault="009B35CA" w:rsidP="009B35CA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Eskilstorp</w:t>
      </w:r>
      <w:r w:rsidR="00344EAD" w:rsidRPr="00987198">
        <w:rPr>
          <w:sz w:val="24"/>
          <w:szCs w:val="24"/>
        </w:rPr>
        <w:t xml:space="preserve"> den </w:t>
      </w:r>
      <w:r w:rsidR="0028428A" w:rsidRPr="00987198">
        <w:rPr>
          <w:sz w:val="24"/>
          <w:szCs w:val="24"/>
        </w:rPr>
        <w:t xml:space="preserve">  / 20</w:t>
      </w:r>
      <w:r w:rsidR="00CF54EB" w:rsidRPr="00987198">
        <w:rPr>
          <w:sz w:val="24"/>
          <w:szCs w:val="24"/>
        </w:rPr>
        <w:t xml:space="preserve">   .</w:t>
      </w:r>
    </w:p>
    <w:p w14:paraId="367F5508" w14:textId="77777777" w:rsidR="00344EAD" w:rsidRPr="00987198" w:rsidRDefault="00344EAD" w:rsidP="009B35CA">
      <w:pPr>
        <w:ind w:left="1304"/>
        <w:rPr>
          <w:sz w:val="24"/>
          <w:szCs w:val="24"/>
        </w:rPr>
      </w:pPr>
    </w:p>
    <w:p w14:paraId="4DEDF157" w14:textId="77777777" w:rsidR="00344EAD" w:rsidRPr="00987198" w:rsidRDefault="00344EAD" w:rsidP="009B35CA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Med vänlig hälsning</w:t>
      </w:r>
    </w:p>
    <w:p w14:paraId="3C5083DA" w14:textId="77777777" w:rsidR="00344EAD" w:rsidRPr="00987198" w:rsidRDefault="00344EAD" w:rsidP="009B35CA">
      <w:pPr>
        <w:ind w:left="1304"/>
        <w:rPr>
          <w:sz w:val="24"/>
          <w:szCs w:val="24"/>
        </w:rPr>
      </w:pPr>
    </w:p>
    <w:p w14:paraId="77DF1596" w14:textId="77777777" w:rsidR="00344EAD" w:rsidRPr="00987198" w:rsidRDefault="00344EAD" w:rsidP="009B35CA">
      <w:pPr>
        <w:ind w:left="1304"/>
        <w:rPr>
          <w:sz w:val="24"/>
          <w:szCs w:val="24"/>
        </w:rPr>
      </w:pPr>
    </w:p>
    <w:p w14:paraId="444C2210" w14:textId="77777777" w:rsidR="009B35CA" w:rsidRPr="00987198" w:rsidRDefault="00344EAD" w:rsidP="009B35CA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…………………………………………..</w:t>
      </w:r>
      <w:r w:rsidRPr="00987198">
        <w:rPr>
          <w:sz w:val="24"/>
          <w:szCs w:val="24"/>
        </w:rPr>
        <w:tab/>
      </w:r>
    </w:p>
    <w:p w14:paraId="37C3A258" w14:textId="77777777" w:rsidR="00276218" w:rsidRPr="00987198" w:rsidRDefault="00276218" w:rsidP="009B35CA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Johanna Johansson</w:t>
      </w:r>
    </w:p>
    <w:p w14:paraId="6737DE56" w14:textId="77777777" w:rsidR="00276218" w:rsidRPr="00987198" w:rsidRDefault="00276218" w:rsidP="009B35CA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Björkvägen 2</w:t>
      </w:r>
    </w:p>
    <w:p w14:paraId="6559774F" w14:textId="77777777" w:rsidR="00276218" w:rsidRPr="00987198" w:rsidRDefault="00276218" w:rsidP="009B35CA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987 77 Eskilstorp</w:t>
      </w:r>
    </w:p>
    <w:p w14:paraId="34430B62" w14:textId="77777777" w:rsidR="00276218" w:rsidRPr="00987198" w:rsidRDefault="00276218" w:rsidP="009B35CA">
      <w:pPr>
        <w:ind w:left="1304"/>
        <w:rPr>
          <w:sz w:val="24"/>
          <w:szCs w:val="24"/>
        </w:rPr>
      </w:pPr>
    </w:p>
    <w:p w14:paraId="0B1887D8" w14:textId="77777777" w:rsidR="00276218" w:rsidRPr="00987198" w:rsidRDefault="00276218" w:rsidP="009B35CA">
      <w:pPr>
        <w:ind w:left="1304"/>
        <w:rPr>
          <w:sz w:val="24"/>
          <w:szCs w:val="24"/>
        </w:rPr>
      </w:pPr>
      <w:r w:rsidRPr="00987198">
        <w:rPr>
          <w:sz w:val="24"/>
          <w:szCs w:val="24"/>
        </w:rPr>
        <w:t>Tel: 0987-65432</w:t>
      </w:r>
    </w:p>
    <w:p w14:paraId="472029C2" w14:textId="77777777" w:rsidR="00336A1F" w:rsidRPr="00987198" w:rsidRDefault="00276218" w:rsidP="009B35CA">
      <w:pPr>
        <w:ind w:left="1304"/>
        <w:rPr>
          <w:sz w:val="24"/>
          <w:szCs w:val="24"/>
          <w:lang w:val="en-GB"/>
        </w:rPr>
      </w:pPr>
      <w:r w:rsidRPr="00987198">
        <w:rPr>
          <w:sz w:val="24"/>
          <w:szCs w:val="24"/>
          <w:lang w:val="en-GB"/>
        </w:rPr>
        <w:t>E-post: johanna.johansson@eskilstorparna.se</w:t>
      </w:r>
      <w:r w:rsidR="00344EAD" w:rsidRPr="00987198">
        <w:rPr>
          <w:sz w:val="24"/>
          <w:szCs w:val="24"/>
          <w:lang w:val="en-GB"/>
        </w:rPr>
        <w:tab/>
      </w:r>
    </w:p>
    <w:sectPr w:rsidR="00336A1F" w:rsidRPr="0098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AD"/>
    <w:rsid w:val="000039C1"/>
    <w:rsid w:val="000152DC"/>
    <w:rsid w:val="00017086"/>
    <w:rsid w:val="00042834"/>
    <w:rsid w:val="00085833"/>
    <w:rsid w:val="000D1CEF"/>
    <w:rsid w:val="000D4BCE"/>
    <w:rsid w:val="000E7D17"/>
    <w:rsid w:val="00103074"/>
    <w:rsid w:val="00103303"/>
    <w:rsid w:val="00125AD8"/>
    <w:rsid w:val="00171AC0"/>
    <w:rsid w:val="001776F9"/>
    <w:rsid w:val="00184B4D"/>
    <w:rsid w:val="001A3704"/>
    <w:rsid w:val="001D135D"/>
    <w:rsid w:val="00200233"/>
    <w:rsid w:val="00244DA5"/>
    <w:rsid w:val="00272414"/>
    <w:rsid w:val="00276218"/>
    <w:rsid w:val="0028428A"/>
    <w:rsid w:val="002B1236"/>
    <w:rsid w:val="002D2BB9"/>
    <w:rsid w:val="002E18AB"/>
    <w:rsid w:val="00336A1F"/>
    <w:rsid w:val="00344EAD"/>
    <w:rsid w:val="0038025C"/>
    <w:rsid w:val="00444507"/>
    <w:rsid w:val="00467895"/>
    <w:rsid w:val="00485795"/>
    <w:rsid w:val="004C2E0A"/>
    <w:rsid w:val="004F2E4B"/>
    <w:rsid w:val="00531318"/>
    <w:rsid w:val="005343A8"/>
    <w:rsid w:val="00547DB8"/>
    <w:rsid w:val="0056187F"/>
    <w:rsid w:val="00566E2F"/>
    <w:rsid w:val="005A2E03"/>
    <w:rsid w:val="006220CB"/>
    <w:rsid w:val="006541C0"/>
    <w:rsid w:val="006812D4"/>
    <w:rsid w:val="006819C0"/>
    <w:rsid w:val="006A0E99"/>
    <w:rsid w:val="006B0964"/>
    <w:rsid w:val="006B37B0"/>
    <w:rsid w:val="00705F23"/>
    <w:rsid w:val="00736852"/>
    <w:rsid w:val="00754EEF"/>
    <w:rsid w:val="00764FAF"/>
    <w:rsid w:val="00781ED1"/>
    <w:rsid w:val="007B41D2"/>
    <w:rsid w:val="00805A2C"/>
    <w:rsid w:val="00877C54"/>
    <w:rsid w:val="008A3FAA"/>
    <w:rsid w:val="00916502"/>
    <w:rsid w:val="0093438E"/>
    <w:rsid w:val="0096385C"/>
    <w:rsid w:val="0096631B"/>
    <w:rsid w:val="00987198"/>
    <w:rsid w:val="009B35CA"/>
    <w:rsid w:val="00AC51B4"/>
    <w:rsid w:val="00AE41DF"/>
    <w:rsid w:val="00B178C9"/>
    <w:rsid w:val="00B42CBE"/>
    <w:rsid w:val="00B47596"/>
    <w:rsid w:val="00B6759B"/>
    <w:rsid w:val="00BC2C4E"/>
    <w:rsid w:val="00BC3591"/>
    <w:rsid w:val="00BE0D7E"/>
    <w:rsid w:val="00C60CEC"/>
    <w:rsid w:val="00C67049"/>
    <w:rsid w:val="00C67807"/>
    <w:rsid w:val="00C81A26"/>
    <w:rsid w:val="00CA273C"/>
    <w:rsid w:val="00CF54EB"/>
    <w:rsid w:val="00D16201"/>
    <w:rsid w:val="00D23D2A"/>
    <w:rsid w:val="00D35C29"/>
    <w:rsid w:val="00D56E51"/>
    <w:rsid w:val="00D743B3"/>
    <w:rsid w:val="00D75E87"/>
    <w:rsid w:val="00E35366"/>
    <w:rsid w:val="00E36A4C"/>
    <w:rsid w:val="00E8459D"/>
    <w:rsid w:val="00EB530F"/>
    <w:rsid w:val="00EB5DC5"/>
    <w:rsid w:val="00ED6845"/>
    <w:rsid w:val="00EF4C7B"/>
    <w:rsid w:val="00EF6B70"/>
    <w:rsid w:val="00F939A8"/>
    <w:rsid w:val="00FA3B34"/>
    <w:rsid w:val="00FE2488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A6F00"/>
  <w15:chartTrackingRefBased/>
  <w15:docId w15:val="{FDAE853F-D877-4C2B-8C4F-1CA9798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EAD"/>
  </w:style>
  <w:style w:type="paragraph" w:styleId="Rubrik1">
    <w:name w:val="heading 1"/>
    <w:basedOn w:val="Normal"/>
    <w:next w:val="Normal"/>
    <w:autoRedefine/>
    <w:qFormat/>
    <w:rsid w:val="00C67049"/>
    <w:pPr>
      <w:keepNext/>
      <w:spacing w:before="240" w:after="60"/>
      <w:outlineLvl w:val="0"/>
    </w:pPr>
    <w:rPr>
      <w:b/>
      <w:smallCaps/>
      <w:kern w:val="28"/>
      <w:sz w:val="40"/>
      <w:szCs w:val="40"/>
    </w:rPr>
  </w:style>
  <w:style w:type="paragraph" w:styleId="Rubrik2">
    <w:name w:val="heading 2"/>
    <w:basedOn w:val="Rubrik3"/>
    <w:next w:val="Brdtext"/>
    <w:autoRedefine/>
    <w:qFormat/>
    <w:rsid w:val="00D56E51"/>
    <w:pPr>
      <w:keepLines/>
      <w:tabs>
        <w:tab w:val="left" w:pos="1123"/>
        <w:tab w:val="right" w:pos="2841"/>
        <w:tab w:val="right" w:pos="4343"/>
        <w:tab w:val="right" w:pos="5840"/>
        <w:tab w:val="right" w:pos="7343"/>
        <w:tab w:val="right" w:pos="8505"/>
      </w:tabs>
      <w:spacing w:after="0" w:line="280" w:lineRule="atLeast"/>
      <w:outlineLvl w:val="1"/>
    </w:pPr>
    <w:rPr>
      <w:bCs w:val="0"/>
      <w:i/>
      <w:color w:val="auto"/>
      <w:sz w:val="28"/>
      <w:szCs w:val="20"/>
    </w:rPr>
  </w:style>
  <w:style w:type="paragraph" w:styleId="Rubrik3">
    <w:name w:val="heading 3"/>
    <w:basedOn w:val="Normal"/>
    <w:next w:val="Normal"/>
    <w:autoRedefine/>
    <w:qFormat/>
    <w:rsid w:val="005A2E03"/>
    <w:pPr>
      <w:keepNext/>
      <w:spacing w:after="60"/>
      <w:outlineLvl w:val="2"/>
    </w:pPr>
    <w:rPr>
      <w:b/>
      <w:bCs/>
      <w:color w:val="000000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0D1CEF"/>
    <w:pPr>
      <w:spacing w:after="120"/>
    </w:pPr>
  </w:style>
  <w:style w:type="paragraph" w:customStyle="1" w:styleId="Brdtext1">
    <w:name w:val="Brödtext1"/>
    <w:basedOn w:val="Normal"/>
    <w:autoRedefine/>
    <w:rsid w:val="005343A8"/>
    <w:pPr>
      <w:spacing w:after="260"/>
    </w:pPr>
    <w:rPr>
      <w:i/>
      <w:color w:val="000000"/>
    </w:rPr>
  </w:style>
  <w:style w:type="paragraph" w:styleId="Brdtext2">
    <w:name w:val="Body Text 2"/>
    <w:basedOn w:val="Normal"/>
    <w:autoRedefine/>
    <w:rsid w:val="000D4BCE"/>
    <w:pPr>
      <w:spacing w:after="240"/>
    </w:pPr>
    <w:rPr>
      <w:color w:val="000064"/>
    </w:rPr>
  </w:style>
  <w:style w:type="paragraph" w:customStyle="1" w:styleId="Brdtext10">
    <w:name w:val="Brödtext 1"/>
    <w:basedOn w:val="Brdtext2"/>
    <w:autoRedefine/>
    <w:rsid w:val="001A3704"/>
    <w:pPr>
      <w:spacing w:after="120"/>
    </w:pPr>
    <w:rPr>
      <w:i/>
      <w:color w:val="000000"/>
    </w:rPr>
  </w:style>
  <w:style w:type="paragraph" w:styleId="Brdtextmedindrag">
    <w:name w:val="Body Text Indent"/>
    <w:basedOn w:val="Normal"/>
    <w:rsid w:val="00344EAD"/>
    <w:pPr>
      <w:ind w:left="3912"/>
    </w:pPr>
    <w:rPr>
      <w:sz w:val="16"/>
    </w:rPr>
  </w:style>
  <w:style w:type="paragraph" w:styleId="Ballongtext">
    <w:name w:val="Balloon Text"/>
    <w:basedOn w:val="Normal"/>
    <w:semiHidden/>
    <w:rsid w:val="002762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E41DF"/>
  </w:style>
  <w:style w:type="character" w:styleId="Hyperlnk">
    <w:name w:val="Hyperlink"/>
    <w:basedOn w:val="Standardstycketeckensnitt"/>
    <w:rsid w:val="00F939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3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llaagarna.se/globalassets/dokument/produktgranskning/fel-och-marknadsforingsansvar-for-bilar-med-keyless-entry-2023.pdf" TargetMode="External"/><Relationship Id="rId4" Type="http://schemas.openxmlformats.org/officeDocument/2006/relationships/hyperlink" Target="https://assets.adac.de/image/upload/v1677579204/ADAC-eV/KOR/Text/PDF/31639_ptp7n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Stenberg</dc:creator>
  <cp:keywords/>
  <dc:description/>
  <cp:lastModifiedBy>Ulf Stenberg</cp:lastModifiedBy>
  <cp:revision>70</cp:revision>
  <cp:lastPrinted>2008-12-11T09:19:00Z</cp:lastPrinted>
  <dcterms:created xsi:type="dcterms:W3CDTF">2023-10-05T08:00:00Z</dcterms:created>
  <dcterms:modified xsi:type="dcterms:W3CDTF">2023-10-13T09:03:00Z</dcterms:modified>
</cp:coreProperties>
</file>